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C3B0C2">
      <w:r>
        <w:drawing>
          <wp:inline distT="0" distB="0" distL="114300" distR="114300">
            <wp:extent cx="5499100" cy="7314565"/>
            <wp:effectExtent l="0" t="0" r="635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99100" cy="731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7FFB5"/>
    <w:p w14:paraId="16D71089"/>
    <w:p w14:paraId="2A7C00C2"/>
    <w:p w14:paraId="5CEAEB73"/>
    <w:p w14:paraId="79636D8D"/>
    <w:p w14:paraId="315CE0FD"/>
    <w:p w14:paraId="1788B1F4"/>
    <w:p w14:paraId="5A399117">
      <w:r>
        <w:drawing>
          <wp:inline distT="0" distB="0" distL="114300" distR="114300">
            <wp:extent cx="5487035" cy="7171690"/>
            <wp:effectExtent l="0" t="0" r="18415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7035" cy="717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5B20D"/>
    <w:p w14:paraId="567E7D83"/>
    <w:p w14:paraId="30C1F1A0"/>
    <w:p w14:paraId="07BA0E0A"/>
    <w:p w14:paraId="1863996D"/>
    <w:p w14:paraId="798C444C"/>
    <w:p w14:paraId="36247FB8"/>
    <w:p w14:paraId="593F8EE6"/>
    <w:p w14:paraId="26B0EA82"/>
    <w:p w14:paraId="3554F932">
      <w:r>
        <w:drawing>
          <wp:inline distT="0" distB="0" distL="114300" distR="114300">
            <wp:extent cx="5229225" cy="65055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DC88827"/>
    <w:p w14:paraId="7430DC9A"/>
    <w:p w14:paraId="55995574">
      <w:r>
        <w:drawing>
          <wp:inline distT="0" distB="0" distL="114300" distR="114300">
            <wp:extent cx="5641975" cy="7295515"/>
            <wp:effectExtent l="0" t="0" r="1587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41975" cy="729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2844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2026-05-08T03:27:15Z</dcterms:created>
  <dc:creator>Administrator.PC-20250621KZHI</dc:creator>
  <cp:lastModifiedBy>雷明</cp:lastModifiedBy>
  <dcterms:modified xsi:type="dcterms:W3CDTF">2026-05-08T03:32:05Z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eyJoZGlkIjoiOTY2YmM4ODVjZjczOTk2YTcyMjAwZmVkNjg2OTAzY2MiLCJ1c2VySWQiOiIxMjc4NTAyOTAwIn0=</vt:lpwstr>
  </property>
  <property fmtid="{D5CDD505-2E9C-101B-9397-08002B2CF9AE}" pid="4" name="ICV">
    <vt:lpwstr>58CAA2334D7B45148A06B46D4DBB60A9_12</vt:lpwstr>
  </property>
</Properties>
</file>